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115B">
      <w:pPr>
        <w:jc w:val="center"/>
        <w:rPr>
          <w:sz w:val="48"/>
        </w:rPr>
      </w:pPr>
    </w:p>
    <w:p w:rsidR="00000000" w:rsidRDefault="0062115B">
      <w:pPr>
        <w:pStyle w:val="BodyText"/>
      </w:pPr>
    </w:p>
    <w:p w:rsidR="00000000" w:rsidRDefault="0062115B">
      <w:pPr>
        <w:pStyle w:val="BodyText"/>
      </w:pPr>
      <w:r>
        <w:t>“Let us not be content</w:t>
      </w:r>
    </w:p>
    <w:p w:rsidR="00000000" w:rsidRDefault="0062115B">
      <w:pPr>
        <w:pStyle w:val="BodyText"/>
      </w:pPr>
      <w:proofErr w:type="gramStart"/>
      <w:r>
        <w:t>to</w:t>
      </w:r>
      <w:proofErr w:type="gramEnd"/>
      <w:r>
        <w:t xml:space="preserve"> wait and see </w:t>
      </w:r>
    </w:p>
    <w:p w:rsidR="00000000" w:rsidRDefault="0062115B">
      <w:pPr>
        <w:jc w:val="center"/>
        <w:rPr>
          <w:sz w:val="96"/>
        </w:rPr>
      </w:pPr>
      <w:proofErr w:type="gramStart"/>
      <w:r>
        <w:rPr>
          <w:sz w:val="96"/>
        </w:rPr>
        <w:t>what</w:t>
      </w:r>
      <w:proofErr w:type="gramEnd"/>
      <w:r>
        <w:rPr>
          <w:sz w:val="96"/>
        </w:rPr>
        <w:t xml:space="preserve"> will happen, </w:t>
      </w:r>
    </w:p>
    <w:p w:rsidR="00000000" w:rsidRDefault="0062115B">
      <w:pPr>
        <w:jc w:val="center"/>
        <w:rPr>
          <w:sz w:val="96"/>
        </w:rPr>
      </w:pPr>
      <w:proofErr w:type="gramStart"/>
      <w:r>
        <w:rPr>
          <w:sz w:val="96"/>
        </w:rPr>
        <w:t>but</w:t>
      </w:r>
      <w:proofErr w:type="gramEnd"/>
      <w:r>
        <w:rPr>
          <w:sz w:val="96"/>
        </w:rPr>
        <w:t xml:space="preserve"> give us the</w:t>
      </w:r>
    </w:p>
    <w:p w:rsidR="00000000" w:rsidRDefault="0062115B">
      <w:pPr>
        <w:jc w:val="center"/>
        <w:rPr>
          <w:sz w:val="96"/>
        </w:rPr>
      </w:pPr>
      <w:proofErr w:type="gramStart"/>
      <w:r>
        <w:rPr>
          <w:sz w:val="96"/>
        </w:rPr>
        <w:t>determination</w:t>
      </w:r>
      <w:proofErr w:type="gramEnd"/>
      <w:r>
        <w:rPr>
          <w:sz w:val="96"/>
        </w:rPr>
        <w:t xml:space="preserve"> </w:t>
      </w:r>
    </w:p>
    <w:p w:rsidR="00000000" w:rsidRDefault="0062115B">
      <w:pPr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make </w:t>
      </w:r>
    </w:p>
    <w:p w:rsidR="00000000" w:rsidRDefault="0062115B">
      <w:pPr>
        <w:jc w:val="center"/>
        <w:rPr>
          <w:sz w:val="96"/>
        </w:rPr>
      </w:pPr>
      <w:proofErr w:type="gramStart"/>
      <w:r>
        <w:rPr>
          <w:sz w:val="96"/>
        </w:rPr>
        <w:t>the</w:t>
      </w:r>
      <w:proofErr w:type="gramEnd"/>
      <w:r>
        <w:rPr>
          <w:sz w:val="96"/>
        </w:rPr>
        <w:t xml:space="preserve"> right things </w:t>
      </w:r>
      <w:bookmarkStart w:id="0" w:name="_GoBack"/>
      <w:bookmarkEnd w:id="0"/>
      <w:r>
        <w:rPr>
          <w:sz w:val="96"/>
        </w:rPr>
        <w:t>happen.”</w:t>
      </w:r>
    </w:p>
    <w:p w:rsidR="00000000" w:rsidRDefault="0062115B">
      <w:pPr>
        <w:jc w:val="center"/>
        <w:rPr>
          <w:sz w:val="28"/>
        </w:rPr>
      </w:pPr>
    </w:p>
    <w:p w:rsidR="00000000" w:rsidRPr="00F1279D" w:rsidRDefault="0062115B">
      <w:pPr>
        <w:pStyle w:val="Heading1"/>
        <w:rPr>
          <w:sz w:val="2"/>
        </w:rPr>
      </w:pPr>
      <w:r>
        <w:t xml:space="preserve"> </w:t>
      </w:r>
    </w:p>
    <w:p w:rsidR="00000000" w:rsidRDefault="0062115B">
      <w:pPr>
        <w:pStyle w:val="Heading1"/>
      </w:pPr>
    </w:p>
    <w:p w:rsidR="00000000" w:rsidRDefault="0062115B">
      <w:pPr>
        <w:pStyle w:val="Heading1"/>
      </w:pPr>
    </w:p>
    <w:p w:rsidR="00000000" w:rsidRDefault="0062115B">
      <w:pPr>
        <w:pStyle w:val="Heading1"/>
      </w:pPr>
    </w:p>
    <w:p w:rsidR="0062115B" w:rsidRDefault="0062115B">
      <w:pPr>
        <w:pStyle w:val="Heading1"/>
      </w:pPr>
      <w:r>
        <w:t>Peter Marshall</w:t>
      </w:r>
    </w:p>
    <w:sectPr w:rsidR="0062115B" w:rsidSect="00F1279D">
      <w:pgSz w:w="12240" w:h="15840"/>
      <w:pgMar w:top="1440" w:right="1800" w:bottom="1440" w:left="1800" w:header="720" w:footer="72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9D"/>
    <w:rsid w:val="0062115B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1177D-886B-4FDC-A0B0-139FD96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“Let us not be content</vt:lpstr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“Let us not be content</dc:title>
  <dc:subject/>
  <dc:creator>Margie Westra</dc:creator>
  <cp:keywords/>
  <cp:lastModifiedBy>Mom</cp:lastModifiedBy>
  <cp:revision>2</cp:revision>
  <dcterms:created xsi:type="dcterms:W3CDTF">2017-04-02T19:46:00Z</dcterms:created>
  <dcterms:modified xsi:type="dcterms:W3CDTF">2017-04-02T19:46:00Z</dcterms:modified>
</cp:coreProperties>
</file>